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15" w:rsidRDefault="00C46615" w:rsidP="00C466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5AF7E98" wp14:editId="589852C0">
            <wp:simplePos x="0" y="0"/>
            <wp:positionH relativeFrom="margin">
              <wp:posOffset>2032000</wp:posOffset>
            </wp:positionH>
            <wp:positionV relativeFrom="paragraph">
              <wp:posOffset>-99695</wp:posOffset>
            </wp:positionV>
            <wp:extent cx="1346835" cy="125730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615" w:rsidRDefault="00C46615" w:rsidP="00C46615">
      <w:pPr>
        <w:rPr>
          <w:rFonts w:ascii="Times New Roman" w:hAnsi="Times New Roman" w:cs="Times New Roman"/>
          <w:b/>
          <w:sz w:val="24"/>
          <w:szCs w:val="24"/>
        </w:rPr>
      </w:pPr>
    </w:p>
    <w:p w:rsidR="00C46615" w:rsidRDefault="00C46615" w:rsidP="00C466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615" w:rsidRDefault="00C46615" w:rsidP="00C466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615" w:rsidRPr="00D468DF" w:rsidRDefault="00C46615" w:rsidP="00C46615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DF">
        <w:rPr>
          <w:rFonts w:ascii="Times New Roman" w:hAnsi="Times New Roman" w:cs="Times New Roman"/>
          <w:b/>
          <w:sz w:val="24"/>
          <w:szCs w:val="24"/>
        </w:rPr>
        <w:t>Malawi Association of Medical Laboratory Scientists</w:t>
      </w:r>
    </w:p>
    <w:p w:rsidR="00C46615" w:rsidRPr="00D468DF" w:rsidRDefault="00C46615" w:rsidP="00C4661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DF">
        <w:rPr>
          <w:rFonts w:ascii="Times New Roman" w:hAnsi="Times New Roman" w:cs="Times New Roman"/>
          <w:b/>
          <w:sz w:val="24"/>
          <w:szCs w:val="24"/>
        </w:rPr>
        <w:t>P.O Box 1071, Lilongwe</w:t>
      </w:r>
    </w:p>
    <w:p w:rsidR="00C46615" w:rsidRPr="00D468DF" w:rsidRDefault="00C46615" w:rsidP="00C46615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68D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All correspondence should be addressed to MAMLS President </w:t>
      </w:r>
    </w:p>
    <w:p w:rsidR="00C46615" w:rsidRPr="00993EE1" w:rsidRDefault="00C46615" w:rsidP="00C46615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hyperlink r:id="rId6" w:history="1">
        <w:r w:rsidRPr="00993EE1">
          <w:rPr>
            <w:rStyle w:val="Hyperlink"/>
            <w:rFonts w:ascii="Times New Roman" w:hAnsi="Times New Roman" w:cs="Times New Roman"/>
            <w:b/>
            <w:i/>
            <w:iCs/>
            <w:sz w:val="24"/>
            <w:szCs w:val="24"/>
          </w:rPr>
          <w:t>president@mamls.mw</w:t>
        </w:r>
      </w:hyperlink>
    </w:p>
    <w:p w:rsidR="00C46615" w:rsidRDefault="00C46615" w:rsidP="001B33CA">
      <w:pPr>
        <w:tabs>
          <w:tab w:val="left" w:pos="1440"/>
          <w:tab w:val="left" w:pos="1530"/>
          <w:tab w:val="left" w:pos="1620"/>
          <w:tab w:val="left" w:pos="1800"/>
          <w:tab w:val="left" w:pos="1980"/>
        </w:tabs>
        <w:spacing w:after="0" w:line="240" w:lineRule="auto"/>
        <w:ind w:left="1530" w:hanging="1530"/>
        <w:jc w:val="both"/>
        <w:rPr>
          <w:rFonts w:ascii="Century Gothic" w:eastAsia="Calibri" w:hAnsi="Century Gothic" w:cs="Arial"/>
          <w:b/>
          <w:sz w:val="18"/>
          <w:szCs w:val="18"/>
        </w:rPr>
      </w:pPr>
    </w:p>
    <w:p w:rsidR="001B33CA" w:rsidRPr="00C46615" w:rsidRDefault="001B33CA" w:rsidP="001B33CA">
      <w:pPr>
        <w:tabs>
          <w:tab w:val="left" w:pos="1440"/>
          <w:tab w:val="left" w:pos="1530"/>
          <w:tab w:val="left" w:pos="1620"/>
          <w:tab w:val="left" w:pos="1800"/>
          <w:tab w:val="left" w:pos="1980"/>
        </w:tabs>
        <w:spacing w:after="0" w:line="240" w:lineRule="auto"/>
        <w:ind w:left="1530" w:hanging="153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6615">
        <w:rPr>
          <w:rFonts w:ascii="Times New Roman" w:eastAsia="Calibri" w:hAnsi="Times New Roman" w:cs="Times New Roman"/>
          <w:b/>
          <w:sz w:val="24"/>
          <w:szCs w:val="24"/>
        </w:rPr>
        <w:t xml:space="preserve">Nomination form for award of Excellence for Medical Laboratory professionals </w:t>
      </w:r>
    </w:p>
    <w:p w:rsidR="001B33CA" w:rsidRPr="00C46615" w:rsidRDefault="001B33CA" w:rsidP="001B33CA">
      <w:pPr>
        <w:tabs>
          <w:tab w:val="left" w:pos="1440"/>
          <w:tab w:val="left" w:pos="1530"/>
          <w:tab w:val="left" w:pos="1620"/>
          <w:tab w:val="left" w:pos="1800"/>
          <w:tab w:val="left" w:pos="1980"/>
        </w:tabs>
        <w:spacing w:after="0" w:line="240" w:lineRule="auto"/>
        <w:ind w:left="1530" w:hanging="153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9990" w:type="dxa"/>
        <w:tblInd w:w="-365" w:type="dxa"/>
        <w:tblLook w:val="04A0" w:firstRow="1" w:lastRow="0" w:firstColumn="1" w:lastColumn="0" w:noHBand="0" w:noVBand="1"/>
      </w:tblPr>
      <w:tblGrid>
        <w:gridCol w:w="3294"/>
        <w:gridCol w:w="2638"/>
        <w:gridCol w:w="2562"/>
        <w:gridCol w:w="1496"/>
      </w:tblGrid>
      <w:tr w:rsidR="001B33CA" w:rsidRPr="00C46615" w:rsidTr="00921B45">
        <w:tc>
          <w:tcPr>
            <w:tcW w:w="9990" w:type="dxa"/>
            <w:gridSpan w:val="4"/>
          </w:tcPr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Nominee Information  </w:t>
            </w:r>
          </w:p>
        </w:tc>
      </w:tr>
      <w:tr w:rsidR="001B33CA" w:rsidRPr="00C46615" w:rsidTr="00921B45">
        <w:tc>
          <w:tcPr>
            <w:tcW w:w="6020" w:type="dxa"/>
            <w:gridSpan w:val="2"/>
          </w:tcPr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Full Name:</w:t>
            </w:r>
          </w:p>
        </w:tc>
        <w:tc>
          <w:tcPr>
            <w:tcW w:w="3970" w:type="dxa"/>
            <w:gridSpan w:val="2"/>
          </w:tcPr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Phone Number: </w:t>
            </w:r>
          </w:p>
        </w:tc>
      </w:tr>
      <w:tr w:rsidR="001B33CA" w:rsidRPr="00C46615" w:rsidTr="00921B45">
        <w:tc>
          <w:tcPr>
            <w:tcW w:w="6020" w:type="dxa"/>
            <w:gridSpan w:val="2"/>
          </w:tcPr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Position: </w:t>
            </w:r>
          </w:p>
        </w:tc>
        <w:tc>
          <w:tcPr>
            <w:tcW w:w="3970" w:type="dxa"/>
            <w:gridSpan w:val="2"/>
          </w:tcPr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33CA" w:rsidRPr="00C46615" w:rsidTr="00921B45">
        <w:tc>
          <w:tcPr>
            <w:tcW w:w="6020" w:type="dxa"/>
            <w:gridSpan w:val="2"/>
          </w:tcPr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Qualifications:</w:t>
            </w:r>
          </w:p>
        </w:tc>
        <w:tc>
          <w:tcPr>
            <w:tcW w:w="3970" w:type="dxa"/>
            <w:gridSpan w:val="2"/>
          </w:tcPr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33CA" w:rsidRPr="00C46615" w:rsidTr="00921B45">
        <w:tc>
          <w:tcPr>
            <w:tcW w:w="6020" w:type="dxa"/>
            <w:gridSpan w:val="2"/>
          </w:tcPr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Name of Facility of work: </w:t>
            </w:r>
          </w:p>
        </w:tc>
        <w:tc>
          <w:tcPr>
            <w:tcW w:w="3970" w:type="dxa"/>
            <w:gridSpan w:val="2"/>
          </w:tcPr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District:</w:t>
            </w:r>
          </w:p>
        </w:tc>
      </w:tr>
      <w:tr w:rsidR="001B33CA" w:rsidRPr="00C46615" w:rsidTr="00921B45">
        <w:tc>
          <w:tcPr>
            <w:tcW w:w="3330" w:type="dxa"/>
          </w:tcPr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gridSpan w:val="2"/>
          </w:tcPr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33CA" w:rsidRPr="00C46615" w:rsidTr="00921B45">
        <w:tc>
          <w:tcPr>
            <w:tcW w:w="3330" w:type="dxa"/>
          </w:tcPr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Standard </w:t>
            </w:r>
          </w:p>
        </w:tc>
        <w:tc>
          <w:tcPr>
            <w:tcW w:w="5310" w:type="dxa"/>
            <w:gridSpan w:val="2"/>
          </w:tcPr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Explain how the person meets this criteria: </w:t>
            </w:r>
          </w:p>
        </w:tc>
        <w:tc>
          <w:tcPr>
            <w:tcW w:w="1350" w:type="dxa"/>
          </w:tcPr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Points/Score </w:t>
            </w:r>
          </w:p>
        </w:tc>
      </w:tr>
      <w:tr w:rsidR="001B33CA" w:rsidRPr="00C46615" w:rsidTr="00921B45">
        <w:tc>
          <w:tcPr>
            <w:tcW w:w="3330" w:type="dxa"/>
          </w:tcPr>
          <w:p w:rsidR="001B33CA" w:rsidRPr="00C46615" w:rsidRDefault="001B33CA" w:rsidP="001B33CA">
            <w:pPr>
              <w:numPr>
                <w:ilvl w:val="0"/>
                <w:numId w:val="1"/>
              </w:numPr>
              <w:tabs>
                <w:tab w:val="left" w:pos="17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Demonstrated excellence in Medical Laboratory practice, leadership, education </w:t>
            </w:r>
          </w:p>
          <w:p w:rsidR="001B33CA" w:rsidRPr="00C46615" w:rsidRDefault="001B33CA" w:rsidP="001B33CA">
            <w:pPr>
              <w:tabs>
                <w:tab w:val="left" w:pos="1710"/>
              </w:tabs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And /or research and innovation </w:t>
            </w:r>
            <w:r w:rsidRPr="00C46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 points)</w:t>
            </w:r>
          </w:p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gridSpan w:val="2"/>
          </w:tcPr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33CA" w:rsidRPr="00C46615" w:rsidTr="00921B45">
        <w:tc>
          <w:tcPr>
            <w:tcW w:w="3330" w:type="dxa"/>
          </w:tcPr>
          <w:p w:rsidR="001B33CA" w:rsidRPr="00C46615" w:rsidRDefault="001B33CA" w:rsidP="001B33CA">
            <w:pPr>
              <w:numPr>
                <w:ilvl w:val="0"/>
                <w:numId w:val="1"/>
              </w:numPr>
              <w:spacing w:before="1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4661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Modelled a positive image of the leadership at his or her level </w:t>
            </w:r>
            <w:r w:rsidRPr="00C466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(5 points)</w:t>
            </w:r>
          </w:p>
        </w:tc>
        <w:tc>
          <w:tcPr>
            <w:tcW w:w="5310" w:type="dxa"/>
            <w:gridSpan w:val="2"/>
          </w:tcPr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33CA" w:rsidRPr="00C46615" w:rsidTr="00921B45">
        <w:tc>
          <w:tcPr>
            <w:tcW w:w="3330" w:type="dxa"/>
          </w:tcPr>
          <w:p w:rsidR="00BE5567" w:rsidRDefault="001B33CA" w:rsidP="001B33C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4661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Modelled ideals and values of professional Medical Laboratory practice </w:t>
            </w:r>
          </w:p>
          <w:p w:rsidR="001B33CA" w:rsidRPr="00C46615" w:rsidRDefault="001B33CA" w:rsidP="00BE5567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466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(5 points)</w:t>
            </w:r>
          </w:p>
        </w:tc>
        <w:tc>
          <w:tcPr>
            <w:tcW w:w="5310" w:type="dxa"/>
            <w:gridSpan w:val="2"/>
          </w:tcPr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33CA" w:rsidRPr="00C46615" w:rsidTr="00921B45">
        <w:tc>
          <w:tcPr>
            <w:tcW w:w="3330" w:type="dxa"/>
          </w:tcPr>
          <w:p w:rsidR="001B33CA" w:rsidRPr="00C46615" w:rsidRDefault="001B33CA" w:rsidP="001B33C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4661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Demonstrated excellence in resource mobilization through effective lobbying for health care delivery </w:t>
            </w:r>
            <w:r w:rsidRPr="00C466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(4 points).</w:t>
            </w:r>
          </w:p>
        </w:tc>
        <w:tc>
          <w:tcPr>
            <w:tcW w:w="5310" w:type="dxa"/>
            <w:gridSpan w:val="2"/>
          </w:tcPr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B33CA" w:rsidRPr="00C46615" w:rsidRDefault="001B33CA" w:rsidP="001B33CA">
            <w:pPr>
              <w:tabs>
                <w:tab w:val="left" w:pos="1440"/>
                <w:tab w:val="left" w:pos="153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79BE" w:rsidRDefault="001B33CA">
      <w:r w:rsidRPr="001B33CA">
        <w:rPr>
          <w:rFonts w:ascii="Century Gothic" w:eastAsia="Calibri" w:hAnsi="Century Gothic" w:cs="Arial"/>
          <w:b/>
          <w:sz w:val="18"/>
          <w:szCs w:val="18"/>
        </w:rPr>
        <w:t xml:space="preserve">                                                                        </w:t>
      </w:r>
      <w:r w:rsidRPr="001B33CA">
        <w:rPr>
          <w:rFonts w:ascii="Century Gothic" w:eastAsia="Calibri" w:hAnsi="Century Gothic" w:cs="Arial"/>
          <w:sz w:val="18"/>
          <w:szCs w:val="18"/>
        </w:rPr>
        <w:tab/>
      </w:r>
    </w:p>
    <w:sectPr w:rsidR="00FD7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F15"/>
    <w:multiLevelType w:val="hybridMultilevel"/>
    <w:tmpl w:val="80C0BB2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1C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C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1C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1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1C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CA"/>
    <w:rsid w:val="001B33CA"/>
    <w:rsid w:val="00327102"/>
    <w:rsid w:val="007F07F3"/>
    <w:rsid w:val="00856A97"/>
    <w:rsid w:val="008A7044"/>
    <w:rsid w:val="00BE5567"/>
    <w:rsid w:val="00C46615"/>
    <w:rsid w:val="00F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14384"/>
  <w15:chartTrackingRefBased/>
  <w15:docId w15:val="{50DF043E-AB4E-4CC5-B879-A3224C22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@mamls.m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 - MSPH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Chiwindo, Titus</dc:creator>
  <cp:keywords/>
  <dc:description/>
  <cp:lastModifiedBy>Chiwindo, Titus</cp:lastModifiedBy>
  <cp:revision>4</cp:revision>
  <dcterms:created xsi:type="dcterms:W3CDTF">2021-02-14T18:57:00Z</dcterms:created>
  <dcterms:modified xsi:type="dcterms:W3CDTF">2021-02-14T19:08:00Z</dcterms:modified>
</cp:coreProperties>
</file>